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49" w:rsidRDefault="00970B38" w:rsidP="00E93B49">
      <w:pPr>
        <w:jc w:val="center"/>
        <w:rPr>
          <w:b/>
          <w:sz w:val="32"/>
          <w:szCs w:val="32"/>
        </w:rPr>
      </w:pPr>
      <w:r w:rsidRPr="00970B38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5017D1F" wp14:editId="4529DF1C">
            <wp:simplePos x="0" y="0"/>
            <wp:positionH relativeFrom="margin">
              <wp:posOffset>-643255</wp:posOffset>
            </wp:positionH>
            <wp:positionV relativeFrom="margin">
              <wp:posOffset>12700</wp:posOffset>
            </wp:positionV>
            <wp:extent cx="3096260" cy="2973705"/>
            <wp:effectExtent l="0" t="0" r="8890" b="0"/>
            <wp:wrapSquare wrapText="bothSides"/>
            <wp:docPr id="1" name="Рисунок 1" descr="C:\Users\User\Desktop\Новая папка\DSC0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048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8" t="10261" r="18056" b="1667"/>
                    <a:stretch/>
                  </pic:blipFill>
                  <pic:spPr bwMode="auto">
                    <a:xfrm>
                      <a:off x="0" y="0"/>
                      <a:ext cx="309626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B49" w:rsidRPr="008931AB">
        <w:rPr>
          <w:b/>
          <w:sz w:val="32"/>
          <w:szCs w:val="32"/>
        </w:rPr>
        <w:t>Сараев Виктор Иванович</w:t>
      </w:r>
    </w:p>
    <w:p w:rsidR="00E93B49" w:rsidRDefault="00E93B49" w:rsidP="00E93B49">
      <w:pPr>
        <w:rPr>
          <w:b/>
          <w:sz w:val="32"/>
          <w:szCs w:val="32"/>
        </w:rPr>
      </w:pPr>
    </w:p>
    <w:p w:rsidR="00970B38" w:rsidRDefault="00970B38" w:rsidP="00E93B4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3B49" w:rsidRPr="00E93B49">
        <w:rPr>
          <w:sz w:val="28"/>
          <w:szCs w:val="28"/>
        </w:rPr>
        <w:t>Сараев Виктор Иванович</w:t>
      </w:r>
      <w:r w:rsidR="00E93B49">
        <w:rPr>
          <w:sz w:val="28"/>
          <w:szCs w:val="28"/>
        </w:rPr>
        <w:t xml:space="preserve"> р</w:t>
      </w:r>
      <w:r w:rsidR="00E93B49" w:rsidRPr="00E93B49">
        <w:rPr>
          <w:sz w:val="28"/>
          <w:szCs w:val="28"/>
        </w:rPr>
        <w:t>одился 20</w:t>
      </w:r>
      <w:r w:rsidR="00E93B49">
        <w:rPr>
          <w:sz w:val="28"/>
          <w:szCs w:val="28"/>
        </w:rPr>
        <w:t xml:space="preserve"> </w:t>
      </w:r>
      <w:r w:rsidR="00E93B49" w:rsidRPr="00E93B49">
        <w:rPr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1951 г"/>
        </w:smartTagPr>
        <w:r w:rsidR="00E93B49" w:rsidRPr="00E93B49">
          <w:rPr>
            <w:sz w:val="28"/>
            <w:szCs w:val="28"/>
          </w:rPr>
          <w:t>1951 г</w:t>
        </w:r>
        <w:r w:rsidR="00E93B49">
          <w:rPr>
            <w:sz w:val="28"/>
            <w:szCs w:val="28"/>
          </w:rPr>
          <w:t>.</w:t>
        </w:r>
      </w:smartTag>
      <w:r w:rsidR="00E93B49">
        <w:rPr>
          <w:sz w:val="28"/>
          <w:szCs w:val="28"/>
        </w:rPr>
        <w:t xml:space="preserve"> в городе Томске, затем с родителями переехал в село </w:t>
      </w:r>
      <w:proofErr w:type="spellStart"/>
      <w:r w:rsidR="00E93B49">
        <w:rPr>
          <w:sz w:val="28"/>
          <w:szCs w:val="28"/>
        </w:rPr>
        <w:t>Укыр</w:t>
      </w:r>
      <w:proofErr w:type="spellEnd"/>
      <w:r w:rsidR="00E93B49">
        <w:rPr>
          <w:sz w:val="28"/>
          <w:szCs w:val="28"/>
        </w:rPr>
        <w:t xml:space="preserve"> Боханского района, окончил 8 классов в </w:t>
      </w:r>
      <w:proofErr w:type="spellStart"/>
      <w:r w:rsidR="00E93B49">
        <w:rPr>
          <w:sz w:val="28"/>
          <w:szCs w:val="28"/>
        </w:rPr>
        <w:t>Укырской</w:t>
      </w:r>
      <w:proofErr w:type="spellEnd"/>
      <w:r w:rsidR="00E93B49">
        <w:rPr>
          <w:sz w:val="28"/>
          <w:szCs w:val="28"/>
        </w:rPr>
        <w:t xml:space="preserve"> школе. </w:t>
      </w:r>
    </w:p>
    <w:p w:rsidR="00970B38" w:rsidRDefault="00E93B49" w:rsidP="00E93B49">
      <w:pPr>
        <w:rPr>
          <w:sz w:val="28"/>
          <w:szCs w:val="28"/>
        </w:rPr>
      </w:pPr>
      <w:r>
        <w:rPr>
          <w:sz w:val="28"/>
          <w:szCs w:val="28"/>
        </w:rPr>
        <w:t>После службы в рядах Советско</w:t>
      </w:r>
      <w:r w:rsidR="002C43FD">
        <w:rPr>
          <w:sz w:val="28"/>
          <w:szCs w:val="28"/>
        </w:rPr>
        <w:t>й Армии работал В Усть-Ордынской</w:t>
      </w:r>
      <w:r>
        <w:rPr>
          <w:sz w:val="28"/>
          <w:szCs w:val="28"/>
        </w:rPr>
        <w:t xml:space="preserve"> </w:t>
      </w:r>
      <w:r w:rsidR="002C43FD">
        <w:rPr>
          <w:sz w:val="28"/>
          <w:szCs w:val="28"/>
        </w:rPr>
        <w:t>С</w:t>
      </w:r>
      <w:r>
        <w:rPr>
          <w:sz w:val="28"/>
          <w:szCs w:val="28"/>
        </w:rPr>
        <w:t>ПМК</w:t>
      </w:r>
      <w:r w:rsidR="002C43FD">
        <w:rPr>
          <w:sz w:val="28"/>
          <w:szCs w:val="28"/>
        </w:rPr>
        <w:t xml:space="preserve">. </w:t>
      </w:r>
    </w:p>
    <w:p w:rsidR="00E93B49" w:rsidRDefault="002C43FD" w:rsidP="00E93B49">
      <w:pPr>
        <w:rPr>
          <w:sz w:val="28"/>
          <w:szCs w:val="28"/>
        </w:rPr>
      </w:pPr>
      <w:r>
        <w:rPr>
          <w:sz w:val="28"/>
          <w:szCs w:val="28"/>
        </w:rPr>
        <w:t xml:space="preserve">В 1974 году переехал на работу в </w:t>
      </w:r>
      <w:proofErr w:type="spellStart"/>
      <w:r>
        <w:rPr>
          <w:sz w:val="28"/>
          <w:szCs w:val="28"/>
        </w:rPr>
        <w:t>Тихоновский</w:t>
      </w:r>
      <w:proofErr w:type="spellEnd"/>
      <w:r>
        <w:rPr>
          <w:sz w:val="28"/>
          <w:szCs w:val="28"/>
        </w:rPr>
        <w:t xml:space="preserve"> Леспромхоз водителем. Затем работал </w:t>
      </w:r>
      <w:r w:rsidR="00930347">
        <w:rPr>
          <w:sz w:val="28"/>
          <w:szCs w:val="28"/>
        </w:rPr>
        <w:t xml:space="preserve">разнорабочим </w:t>
      </w:r>
      <w:r>
        <w:rPr>
          <w:sz w:val="28"/>
          <w:szCs w:val="28"/>
        </w:rPr>
        <w:t>на разд</w:t>
      </w:r>
      <w:r w:rsidR="00970B38">
        <w:rPr>
          <w:sz w:val="28"/>
          <w:szCs w:val="28"/>
        </w:rPr>
        <w:t>елке круглого леса на лесозаводе.</w:t>
      </w:r>
    </w:p>
    <w:p w:rsidR="00E93B49" w:rsidRDefault="00970B38" w:rsidP="00E93B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</w:t>
      </w:r>
      <w:r w:rsidRPr="00E93B49">
        <w:rPr>
          <w:sz w:val="28"/>
          <w:szCs w:val="28"/>
        </w:rPr>
        <w:t xml:space="preserve"> 2002</w:t>
      </w:r>
      <w:proofErr w:type="gramEnd"/>
      <w:r w:rsidRPr="00E93B4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970B38">
        <w:rPr>
          <w:sz w:val="28"/>
          <w:szCs w:val="28"/>
        </w:rPr>
        <w:t xml:space="preserve"> </w:t>
      </w:r>
      <w:r w:rsidRPr="00E93B49">
        <w:rPr>
          <w:sz w:val="28"/>
          <w:szCs w:val="28"/>
        </w:rPr>
        <w:t xml:space="preserve">Виктор Иванович работает </w:t>
      </w:r>
      <w:r>
        <w:rPr>
          <w:sz w:val="28"/>
          <w:szCs w:val="28"/>
        </w:rPr>
        <w:t xml:space="preserve">в </w:t>
      </w:r>
      <w:r w:rsidR="00E93B49" w:rsidRPr="00E93B49">
        <w:rPr>
          <w:sz w:val="28"/>
          <w:szCs w:val="28"/>
        </w:rPr>
        <w:t xml:space="preserve"> СХК «Нива</w:t>
      </w:r>
      <w:r>
        <w:rPr>
          <w:sz w:val="28"/>
          <w:szCs w:val="28"/>
        </w:rPr>
        <w:t>» механизатором</w:t>
      </w:r>
      <w:r w:rsidR="00930347">
        <w:rPr>
          <w:sz w:val="28"/>
          <w:szCs w:val="28"/>
        </w:rPr>
        <w:t>, комбайнером.</w:t>
      </w:r>
      <w:r w:rsidR="00E93B49" w:rsidRPr="00E93B49">
        <w:rPr>
          <w:sz w:val="28"/>
          <w:szCs w:val="28"/>
        </w:rPr>
        <w:t xml:space="preserve"> За период работы показал себя с положительной стороны, </w:t>
      </w:r>
      <w:r>
        <w:rPr>
          <w:sz w:val="28"/>
          <w:szCs w:val="28"/>
        </w:rPr>
        <w:t xml:space="preserve">ответственным и </w:t>
      </w:r>
      <w:r w:rsidR="00E93B49" w:rsidRPr="00E93B49">
        <w:rPr>
          <w:sz w:val="28"/>
          <w:szCs w:val="28"/>
        </w:rPr>
        <w:t>дисциплиниров</w:t>
      </w:r>
      <w:r>
        <w:rPr>
          <w:sz w:val="28"/>
          <w:szCs w:val="28"/>
        </w:rPr>
        <w:t>анным работником. На протяжении</w:t>
      </w:r>
      <w:r w:rsidR="00E93B49" w:rsidRPr="00E93B49">
        <w:rPr>
          <w:sz w:val="28"/>
          <w:szCs w:val="28"/>
        </w:rPr>
        <w:t xml:space="preserve"> всей своей трудовой деятельности показал мастером своего дела, постоянно добив</w:t>
      </w:r>
      <w:r>
        <w:rPr>
          <w:sz w:val="28"/>
          <w:szCs w:val="28"/>
        </w:rPr>
        <w:t xml:space="preserve">ается высоких показателей. За </w:t>
      </w:r>
      <w:r w:rsidR="00930347">
        <w:rPr>
          <w:sz w:val="28"/>
          <w:szCs w:val="28"/>
        </w:rPr>
        <w:t>успехи</w:t>
      </w:r>
      <w:r w:rsidR="00E93B49" w:rsidRPr="00E93B49">
        <w:rPr>
          <w:sz w:val="28"/>
          <w:szCs w:val="28"/>
        </w:rPr>
        <w:t xml:space="preserve"> </w:t>
      </w:r>
      <w:proofErr w:type="gramStart"/>
      <w:r w:rsidR="00E93B49" w:rsidRPr="00E93B49">
        <w:rPr>
          <w:sz w:val="28"/>
          <w:szCs w:val="28"/>
        </w:rPr>
        <w:t>в  труде</w:t>
      </w:r>
      <w:proofErr w:type="gramEnd"/>
      <w:r w:rsidR="00E93B49" w:rsidRPr="00E93B49">
        <w:rPr>
          <w:sz w:val="28"/>
          <w:szCs w:val="28"/>
        </w:rPr>
        <w:t xml:space="preserve">    награжден</w:t>
      </w:r>
      <w:r w:rsidR="00930347" w:rsidRPr="00930347">
        <w:rPr>
          <w:sz w:val="28"/>
          <w:szCs w:val="28"/>
        </w:rPr>
        <w:t xml:space="preserve"> </w:t>
      </w:r>
      <w:r w:rsidR="00930347" w:rsidRPr="00E93B49">
        <w:rPr>
          <w:sz w:val="28"/>
          <w:szCs w:val="28"/>
        </w:rPr>
        <w:t xml:space="preserve">в октябре </w:t>
      </w:r>
      <w:smartTag w:uri="urn:schemas-microsoft-com:office:smarttags" w:element="metricconverter">
        <w:smartTagPr>
          <w:attr w:name="ProductID" w:val="2010 г"/>
        </w:smartTagPr>
        <w:r w:rsidR="00930347" w:rsidRPr="00E93B49">
          <w:rPr>
            <w:sz w:val="28"/>
            <w:szCs w:val="28"/>
          </w:rPr>
          <w:t>2010 г</w:t>
        </w:r>
      </w:smartTag>
      <w:r w:rsidR="00930347">
        <w:rPr>
          <w:sz w:val="28"/>
          <w:szCs w:val="28"/>
        </w:rPr>
        <w:t xml:space="preserve">  грамотой </w:t>
      </w:r>
      <w:r w:rsidR="00930347" w:rsidRPr="00E93B49">
        <w:rPr>
          <w:sz w:val="28"/>
          <w:szCs w:val="28"/>
        </w:rPr>
        <w:t>С</w:t>
      </w:r>
      <w:r w:rsidR="00930347">
        <w:rPr>
          <w:sz w:val="28"/>
          <w:szCs w:val="28"/>
        </w:rPr>
        <w:t>ельхозкооператива</w:t>
      </w:r>
      <w:r w:rsidR="00930347" w:rsidRPr="00E93B49">
        <w:rPr>
          <w:sz w:val="28"/>
          <w:szCs w:val="28"/>
        </w:rPr>
        <w:t xml:space="preserve"> « Нива».</w:t>
      </w:r>
      <w:r w:rsidR="00E93B49" w:rsidRPr="00E93B49">
        <w:rPr>
          <w:sz w:val="28"/>
          <w:szCs w:val="28"/>
        </w:rPr>
        <w:t xml:space="preserve"> </w:t>
      </w:r>
      <w:r w:rsidR="00930347">
        <w:rPr>
          <w:sz w:val="28"/>
          <w:szCs w:val="28"/>
        </w:rPr>
        <w:t>Затем в декабре 2010 года</w:t>
      </w:r>
      <w:r w:rsidR="00E93B49" w:rsidRPr="00E93B49">
        <w:rPr>
          <w:sz w:val="28"/>
          <w:szCs w:val="28"/>
        </w:rPr>
        <w:t xml:space="preserve"> </w:t>
      </w:r>
      <w:r w:rsidR="00930347">
        <w:rPr>
          <w:sz w:val="28"/>
          <w:szCs w:val="28"/>
        </w:rPr>
        <w:t>награжден</w:t>
      </w:r>
      <w:r w:rsidR="00E93B49" w:rsidRPr="00E93B49">
        <w:rPr>
          <w:sz w:val="28"/>
          <w:szCs w:val="28"/>
        </w:rPr>
        <w:t xml:space="preserve"> </w:t>
      </w:r>
      <w:r w:rsidR="00930347">
        <w:rPr>
          <w:sz w:val="28"/>
          <w:szCs w:val="28"/>
        </w:rPr>
        <w:t xml:space="preserve">Почетной   </w:t>
      </w:r>
      <w:proofErr w:type="gramStart"/>
      <w:r w:rsidR="00930347">
        <w:rPr>
          <w:sz w:val="28"/>
          <w:szCs w:val="28"/>
        </w:rPr>
        <w:t>грамотой  и</w:t>
      </w:r>
      <w:proofErr w:type="gramEnd"/>
      <w:r w:rsidR="00930347">
        <w:rPr>
          <w:sz w:val="28"/>
          <w:szCs w:val="28"/>
        </w:rPr>
        <w:t xml:space="preserve">  ценным подарком</w:t>
      </w:r>
      <w:r w:rsidR="00E93B49" w:rsidRPr="00E93B49">
        <w:rPr>
          <w:sz w:val="28"/>
          <w:szCs w:val="28"/>
        </w:rPr>
        <w:t xml:space="preserve">  </w:t>
      </w:r>
      <w:r w:rsidR="00930347">
        <w:rPr>
          <w:sz w:val="28"/>
          <w:szCs w:val="28"/>
        </w:rPr>
        <w:t xml:space="preserve">от </w:t>
      </w:r>
      <w:r w:rsidR="00E93B49" w:rsidRPr="00E93B49">
        <w:rPr>
          <w:sz w:val="28"/>
          <w:szCs w:val="28"/>
        </w:rPr>
        <w:t xml:space="preserve"> Адм</w:t>
      </w:r>
      <w:r w:rsidR="00930347">
        <w:rPr>
          <w:sz w:val="28"/>
          <w:szCs w:val="28"/>
        </w:rPr>
        <w:t>инистрации МО «Боханский район». В 2011 году</w:t>
      </w:r>
      <w:r w:rsidR="00E93B49" w:rsidRPr="00E93B49">
        <w:rPr>
          <w:sz w:val="28"/>
          <w:szCs w:val="28"/>
        </w:rPr>
        <w:t xml:space="preserve"> </w:t>
      </w:r>
      <w:r w:rsidR="00930347" w:rsidRPr="00E93B49">
        <w:rPr>
          <w:sz w:val="28"/>
          <w:szCs w:val="28"/>
        </w:rPr>
        <w:t>Виктор Иванович</w:t>
      </w:r>
      <w:r w:rsidR="00930347">
        <w:rPr>
          <w:sz w:val="28"/>
          <w:szCs w:val="28"/>
        </w:rPr>
        <w:t xml:space="preserve"> награжден Почетной   грамотой от Губернатора Иркутской области Мезенцева Д.Ф.</w:t>
      </w:r>
    </w:p>
    <w:p w:rsidR="00930347" w:rsidRPr="00930347" w:rsidRDefault="00930347" w:rsidP="00930347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 </w:t>
      </w:r>
      <w:r w:rsidR="006D253F">
        <w:rPr>
          <w:sz w:val="28"/>
          <w:szCs w:val="28"/>
        </w:rPr>
        <w:t>марте</w:t>
      </w:r>
      <w:proofErr w:type="gramEnd"/>
      <w:r w:rsidR="006D253F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</w:t>
      </w:r>
      <w:proofErr w:type="spellStart"/>
      <w:r w:rsidR="007412CC">
        <w:rPr>
          <w:sz w:val="28"/>
          <w:szCs w:val="28"/>
        </w:rPr>
        <w:t>Сараеву</w:t>
      </w:r>
      <w:proofErr w:type="spellEnd"/>
      <w:r w:rsidR="007412CC">
        <w:rPr>
          <w:sz w:val="28"/>
          <w:szCs w:val="28"/>
        </w:rPr>
        <w:t xml:space="preserve"> </w:t>
      </w:r>
      <w:r w:rsidRPr="00E93B49">
        <w:rPr>
          <w:sz w:val="28"/>
          <w:szCs w:val="28"/>
        </w:rPr>
        <w:t>Виктор</w:t>
      </w:r>
      <w:r>
        <w:rPr>
          <w:sz w:val="28"/>
          <w:szCs w:val="28"/>
        </w:rPr>
        <w:t>у</w:t>
      </w:r>
      <w:r w:rsidRPr="00E93B49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 xml:space="preserve">у </w:t>
      </w:r>
      <w:r w:rsidRPr="00930347">
        <w:rPr>
          <w:rFonts w:eastAsiaTheme="minorHAnsi"/>
          <w:sz w:val="28"/>
          <w:szCs w:val="28"/>
          <w:lang w:eastAsia="en-US"/>
        </w:rPr>
        <w:t>присвоено звание ветеран труда Иркутской области.</w:t>
      </w:r>
    </w:p>
    <w:p w:rsidR="00296B32" w:rsidRPr="00E93B49" w:rsidRDefault="00296B32">
      <w:pPr>
        <w:rPr>
          <w:sz w:val="28"/>
          <w:szCs w:val="28"/>
        </w:rPr>
      </w:pPr>
      <w:bookmarkStart w:id="0" w:name="_GoBack"/>
      <w:bookmarkEnd w:id="0"/>
    </w:p>
    <w:sectPr w:rsidR="00296B32" w:rsidRPr="00E9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D1"/>
    <w:rsid w:val="00296B32"/>
    <w:rsid w:val="002C43FD"/>
    <w:rsid w:val="005E6CD1"/>
    <w:rsid w:val="006D253F"/>
    <w:rsid w:val="007412CC"/>
    <w:rsid w:val="00930347"/>
    <w:rsid w:val="00970B38"/>
    <w:rsid w:val="00E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1159E-8025-40FB-8038-775B6D38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2020-08-27T06:28:00Z</dcterms:created>
  <dcterms:modified xsi:type="dcterms:W3CDTF">2020-08-31T06:47:00Z</dcterms:modified>
</cp:coreProperties>
</file>